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3" w:rsidRPr="00597355" w:rsidRDefault="008857C0" w:rsidP="008A0E13">
      <w:pPr>
        <w:jc w:val="right"/>
        <w:rPr>
          <w:rFonts w:ascii="Comic Sans MS" w:hAnsi="Comic Sans MS"/>
          <w:color w:val="FFC000"/>
          <w:sz w:val="96"/>
          <w:szCs w:val="96"/>
        </w:rPr>
      </w:pPr>
      <w:r w:rsidRPr="00597355">
        <w:rPr>
          <w:noProof/>
          <w:color w:val="FFC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122143</wp:posOffset>
            </wp:positionH>
            <wp:positionV relativeFrom="paragraph">
              <wp:posOffset>-816668</wp:posOffset>
            </wp:positionV>
            <wp:extent cx="2284763" cy="2327564"/>
            <wp:effectExtent l="19050" t="0" r="1237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63" cy="232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E13" w:rsidRPr="00597355">
        <w:rPr>
          <w:rFonts w:ascii="Comic Sans MS" w:hAnsi="Comic Sans MS"/>
          <w:color w:val="FFC000"/>
          <w:sz w:val="96"/>
          <w:szCs w:val="96"/>
        </w:rPr>
        <w:t>Jadłospis</w:t>
      </w:r>
    </w:p>
    <w:p w:rsidR="00D87850" w:rsidRDefault="00D87850" w:rsidP="007A55EC">
      <w:pPr>
        <w:ind w:left="4248" w:firstLine="708"/>
        <w:jc w:val="center"/>
        <w:rPr>
          <w:rFonts w:ascii="Cambria" w:hAnsi="Cambria"/>
          <w:b/>
          <w:color w:val="943634" w:themeColor="accent2" w:themeShade="BF"/>
          <w:sz w:val="36"/>
        </w:rPr>
      </w:pPr>
    </w:p>
    <w:p w:rsidR="007A55EC" w:rsidRPr="004D066D" w:rsidRDefault="008A0E13" w:rsidP="007A55EC">
      <w:pPr>
        <w:ind w:left="4248" w:firstLine="708"/>
        <w:jc w:val="center"/>
        <w:rPr>
          <w:rFonts w:ascii="Cambria" w:hAnsi="Cambria"/>
          <w:b/>
          <w:color w:val="943634" w:themeColor="accent2" w:themeShade="BF"/>
          <w:sz w:val="36"/>
        </w:rPr>
      </w:pP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OD </w:t>
      </w:r>
      <w:r w:rsidR="00972E46">
        <w:rPr>
          <w:rFonts w:ascii="Cambria" w:hAnsi="Cambria"/>
          <w:b/>
          <w:color w:val="943634" w:themeColor="accent2" w:themeShade="BF"/>
          <w:sz w:val="36"/>
        </w:rPr>
        <w:t>14</w:t>
      </w:r>
      <w:r w:rsidR="00D87850">
        <w:rPr>
          <w:rFonts w:ascii="Cambria" w:hAnsi="Cambria"/>
          <w:b/>
          <w:color w:val="943634" w:themeColor="accent2" w:themeShade="BF"/>
          <w:sz w:val="36"/>
        </w:rPr>
        <w:t>.</w:t>
      </w:r>
      <w:r w:rsidR="00C5557C">
        <w:rPr>
          <w:rFonts w:ascii="Cambria" w:hAnsi="Cambria"/>
          <w:b/>
          <w:color w:val="943634" w:themeColor="accent2" w:themeShade="BF"/>
          <w:sz w:val="36"/>
        </w:rPr>
        <w:t>0</w:t>
      </w:r>
      <w:r w:rsidR="00013891">
        <w:rPr>
          <w:rFonts w:ascii="Cambria" w:hAnsi="Cambria"/>
          <w:b/>
          <w:color w:val="943634" w:themeColor="accent2" w:themeShade="BF"/>
          <w:sz w:val="36"/>
        </w:rPr>
        <w:t>9</w:t>
      </w: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 DO </w:t>
      </w:r>
      <w:r w:rsidR="00013891">
        <w:rPr>
          <w:rFonts w:ascii="Cambria" w:hAnsi="Cambria"/>
          <w:b/>
          <w:color w:val="943634" w:themeColor="accent2" w:themeShade="BF"/>
          <w:sz w:val="36"/>
        </w:rPr>
        <w:t>1</w:t>
      </w:r>
      <w:r w:rsidR="00972E46">
        <w:rPr>
          <w:rFonts w:ascii="Cambria" w:hAnsi="Cambria"/>
          <w:b/>
          <w:color w:val="943634" w:themeColor="accent2" w:themeShade="BF"/>
          <w:sz w:val="36"/>
        </w:rPr>
        <w:t>8</w:t>
      </w:r>
      <w:r w:rsidR="006A1433">
        <w:rPr>
          <w:rFonts w:ascii="Cambria" w:hAnsi="Cambria"/>
          <w:b/>
          <w:color w:val="943634" w:themeColor="accent2" w:themeShade="BF"/>
          <w:sz w:val="36"/>
        </w:rPr>
        <w:t>.</w:t>
      </w:r>
      <w:r w:rsidR="00537A1F">
        <w:rPr>
          <w:rFonts w:ascii="Cambria" w:hAnsi="Cambria"/>
          <w:b/>
          <w:color w:val="943634" w:themeColor="accent2" w:themeShade="BF"/>
          <w:sz w:val="36"/>
        </w:rPr>
        <w:t>0</w:t>
      </w:r>
      <w:r w:rsidR="00D87850">
        <w:rPr>
          <w:rFonts w:ascii="Cambria" w:hAnsi="Cambria"/>
          <w:b/>
          <w:color w:val="943634" w:themeColor="accent2" w:themeShade="BF"/>
          <w:sz w:val="36"/>
        </w:rPr>
        <w:t>9</w:t>
      </w:r>
    </w:p>
    <w:p w:rsidR="001D3EBB" w:rsidRDefault="001D3EBB" w:rsidP="002C1C67">
      <w:pPr>
        <w:jc w:val="both"/>
        <w:rPr>
          <w:rFonts w:ascii="Cambria" w:hAnsi="Cambria"/>
          <w:sz w:val="24"/>
          <w:szCs w:val="24"/>
        </w:rPr>
      </w:pPr>
    </w:p>
    <w:p w:rsidR="00D80F6E" w:rsidRDefault="00D80F6E" w:rsidP="002C1C67">
      <w:pPr>
        <w:jc w:val="both"/>
        <w:rPr>
          <w:rFonts w:ascii="Cambria" w:hAnsi="Cambria"/>
          <w:sz w:val="24"/>
          <w:szCs w:val="24"/>
        </w:rPr>
      </w:pPr>
    </w:p>
    <w:p w:rsidR="001D3EBB" w:rsidRDefault="001D3EBB" w:rsidP="007A55EC">
      <w:pPr>
        <w:ind w:left="708" w:firstLine="708"/>
        <w:jc w:val="both"/>
        <w:rPr>
          <w:rFonts w:ascii="Cambria" w:hAnsi="Cambria"/>
          <w:sz w:val="24"/>
          <w:szCs w:val="24"/>
        </w:rPr>
      </w:pPr>
    </w:p>
    <w:p w:rsidR="008A0E13" w:rsidRDefault="00013891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880F40">
        <w:rPr>
          <w:rFonts w:ascii="Cambria" w:hAnsi="Cambria"/>
          <w:sz w:val="24"/>
          <w:szCs w:val="24"/>
        </w:rPr>
        <w:t>I Śniadanie</w:t>
      </w:r>
      <w:r w:rsidR="00880F40">
        <w:rPr>
          <w:rFonts w:ascii="Cambria" w:hAnsi="Cambria"/>
          <w:sz w:val="24"/>
          <w:szCs w:val="24"/>
        </w:rPr>
        <w:tab/>
      </w:r>
      <w:r w:rsidR="00880F40">
        <w:rPr>
          <w:rFonts w:ascii="Cambria" w:hAnsi="Cambria"/>
          <w:sz w:val="24"/>
          <w:szCs w:val="24"/>
        </w:rPr>
        <w:tab/>
      </w:r>
      <w:r w:rsidR="00880F40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 xml:space="preserve">       II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="00880F40">
        <w:rPr>
          <w:rFonts w:ascii="Cambria" w:hAnsi="Cambria"/>
          <w:sz w:val="24"/>
          <w:szCs w:val="24"/>
        </w:rPr>
        <w:t>Obiad</w:t>
      </w:r>
      <w:r w:rsidR="00880F40" w:rsidRPr="008C1EA9">
        <w:rPr>
          <w:rFonts w:ascii="Arial" w:hAnsi="Arial" w:cs="Arial"/>
          <w:b/>
          <w:sz w:val="24"/>
          <w:szCs w:val="24"/>
        </w:rPr>
        <w:t xml:space="preserve"> </w:t>
      </w:r>
    </w:p>
    <w:p w:rsidR="001D3EBB" w:rsidRPr="007A55EC" w:rsidRDefault="001D3EBB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1057" w:type="dxa"/>
        <w:tblInd w:w="-34" w:type="dxa"/>
        <w:tblLook w:val="04A0"/>
      </w:tblPr>
      <w:tblGrid>
        <w:gridCol w:w="1794"/>
        <w:gridCol w:w="3026"/>
        <w:gridCol w:w="2552"/>
        <w:gridCol w:w="3685"/>
      </w:tblGrid>
      <w:tr w:rsidR="00972E46" w:rsidRPr="00C961CC" w:rsidTr="00D80F6E">
        <w:trPr>
          <w:trHeight w:val="1490"/>
        </w:trPr>
        <w:tc>
          <w:tcPr>
            <w:tcW w:w="1794" w:type="dxa"/>
          </w:tcPr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3026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Kakao, bułka pszenna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masłem, ser żółty, pomidor.</w:t>
            </w:r>
          </w:p>
        </w:tc>
        <w:tc>
          <w:tcPr>
            <w:tcW w:w="2552" w:type="dxa"/>
          </w:tcPr>
          <w:p w:rsidR="00972E46" w:rsidRDefault="00972E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Szwedzki stół*</w:t>
            </w:r>
          </w:p>
        </w:tc>
        <w:tc>
          <w:tcPr>
            <w:tcW w:w="3685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Zupa z soczewicy z wędzonką, naleśniki z twarogiem i polewą truskawkową, ćwiartki jabłka,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sok 100% pomarańczowy.</w:t>
            </w:r>
          </w:p>
        </w:tc>
      </w:tr>
      <w:tr w:rsidR="00972E46" w:rsidRPr="00C961CC" w:rsidTr="00D80F6E">
        <w:tc>
          <w:tcPr>
            <w:tcW w:w="1794" w:type="dxa"/>
          </w:tcPr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Wtorek</w:t>
            </w:r>
          </w:p>
        </w:tc>
        <w:tc>
          <w:tcPr>
            <w:tcW w:w="3026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Herbata owocowa,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chleb graham z masłem, pasta z makreli w oleju z jajkiem gotowanym, szczypiorkiem i ogórkiem kiszonym. </w:t>
            </w:r>
          </w:p>
        </w:tc>
        <w:tc>
          <w:tcPr>
            <w:tcW w:w="2552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Owsianka z bakaliami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 cynamonem, śliwki,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sok „KUBUŚ”.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Zupa koperkowa z lanymi kluseczkami, ziemniaki,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kotlet mielony , sałata ze śmietaną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 szczypiorkiem, kompot owocowy.</w:t>
            </w:r>
          </w:p>
        </w:tc>
      </w:tr>
      <w:tr w:rsidR="00972E46" w:rsidRPr="00C961CC" w:rsidTr="00D80F6E">
        <w:trPr>
          <w:trHeight w:val="1290"/>
        </w:trPr>
        <w:tc>
          <w:tcPr>
            <w:tcW w:w="1794" w:type="dxa"/>
          </w:tcPr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3026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Kawa Inka, bułka wrocławska krojona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masłem, jajecznica ze szczypiorkiem, pomidorki koktajlowe.</w:t>
            </w:r>
          </w:p>
        </w:tc>
        <w:tc>
          <w:tcPr>
            <w:tcW w:w="2552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Serek homogenizowany, wafle ryżowo-zbo</w:t>
            </w:r>
            <w:r w:rsidR="00307FC0">
              <w:rPr>
                <w:sz w:val="24"/>
                <w:szCs w:val="24"/>
                <w:lang w:eastAsia="en-US"/>
              </w:rPr>
              <w:t>ż</w:t>
            </w:r>
            <w:r>
              <w:rPr>
                <w:sz w:val="24"/>
                <w:szCs w:val="24"/>
                <w:lang w:eastAsia="en-US"/>
              </w:rPr>
              <w:t>owe,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winogron.</w:t>
            </w:r>
          </w:p>
        </w:tc>
        <w:tc>
          <w:tcPr>
            <w:tcW w:w="3685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Zupa pieczarkowa z ziemniakami,  gołąbki w sosie pomidorowym, słupki ogórka zielonego do chrupania, sok 100% z jabłek.</w:t>
            </w:r>
          </w:p>
        </w:tc>
      </w:tr>
      <w:tr w:rsidR="00972E46" w:rsidRPr="00C961CC" w:rsidTr="00D80F6E">
        <w:tc>
          <w:tcPr>
            <w:tcW w:w="1794" w:type="dxa"/>
          </w:tcPr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3026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Herbata owocowa,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chleb razowy  z masłem, kiełbasa żywiecka, sałata zielona.</w:t>
            </w:r>
          </w:p>
        </w:tc>
        <w:tc>
          <w:tcPr>
            <w:tcW w:w="2552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Kawa Inka, bułka grahamka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 masłem, pasta mięsna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ze szczypiorkiem i rzodkiewką, plastry melona.</w:t>
            </w:r>
          </w:p>
        </w:tc>
        <w:tc>
          <w:tcPr>
            <w:tcW w:w="3685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Zupa ogórkowa z ryżem, ziemniaki, ryba z pieca, surówka z kapusty czerwonej, lemoniada.</w:t>
            </w:r>
          </w:p>
        </w:tc>
      </w:tr>
      <w:tr w:rsidR="00972E46" w:rsidRPr="00C961CC" w:rsidTr="00D80F6E">
        <w:trPr>
          <w:trHeight w:val="1428"/>
        </w:trPr>
        <w:tc>
          <w:tcPr>
            <w:tcW w:w="1794" w:type="dxa"/>
          </w:tcPr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972E46" w:rsidRDefault="00972E46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3026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Herbata ziołowa,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bułka maślana z masłem, twarożek z miodem, plastry cytryny. </w:t>
            </w:r>
          </w:p>
        </w:tc>
        <w:tc>
          <w:tcPr>
            <w:tcW w:w="2552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Płatki ryżowe na mleku 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 musem truskawkowym, ćwiartki jabłka.</w:t>
            </w:r>
          </w:p>
        </w:tc>
        <w:tc>
          <w:tcPr>
            <w:tcW w:w="3685" w:type="dxa"/>
          </w:tcPr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Kremowa zupa dyniowa z imbirem i pomarańczą, makaron z gulaszem,</w:t>
            </w:r>
          </w:p>
          <w:p w:rsidR="00972E46" w:rsidRDefault="00972E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buraczki czerwone, kompot owocowy.</w:t>
            </w:r>
          </w:p>
        </w:tc>
      </w:tr>
    </w:tbl>
    <w:p w:rsidR="006A1433" w:rsidRDefault="006A143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Woda mineralna niegazowana w nieograniczonym dostępie.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>Produkty spożywcze mogą zawierać alergeny: gluten, gorczyca, jaja, orzechy, soja, mleko, seler.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Wszystkie napoje i zupy mleczne: herbata, kakao, kawa zbożowa, mleko </w:t>
      </w:r>
      <w:r w:rsidR="00B7060F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 </w:t>
      </w: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i kompot są dosładzane miodem. </w:t>
      </w:r>
    </w:p>
    <w:p w:rsidR="00C5557C" w:rsidRDefault="008A0E13" w:rsidP="00B7060F">
      <w:pPr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  <w:t>Zastrzega się zmiany w jadłospisie.</w:t>
      </w:r>
    </w:p>
    <w:sectPr w:rsidR="00C5557C" w:rsidSect="00D80F6E">
      <w:pgSz w:w="11906" w:h="16838"/>
      <w:pgMar w:top="1417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0E13"/>
    <w:rsid w:val="00013891"/>
    <w:rsid w:val="00030D4E"/>
    <w:rsid w:val="00074260"/>
    <w:rsid w:val="000B4CB6"/>
    <w:rsid w:val="000C34B8"/>
    <w:rsid w:val="000C5FF6"/>
    <w:rsid w:val="000E57E9"/>
    <w:rsid w:val="000F29E6"/>
    <w:rsid w:val="001532B2"/>
    <w:rsid w:val="00157D0C"/>
    <w:rsid w:val="001C0907"/>
    <w:rsid w:val="001D3EBB"/>
    <w:rsid w:val="001D7923"/>
    <w:rsid w:val="002213F4"/>
    <w:rsid w:val="002C1C67"/>
    <w:rsid w:val="002C21DF"/>
    <w:rsid w:val="002F1368"/>
    <w:rsid w:val="003003DF"/>
    <w:rsid w:val="00307FC0"/>
    <w:rsid w:val="00343C64"/>
    <w:rsid w:val="003E680C"/>
    <w:rsid w:val="003F60F6"/>
    <w:rsid w:val="00454966"/>
    <w:rsid w:val="00495673"/>
    <w:rsid w:val="004C7761"/>
    <w:rsid w:val="004D066D"/>
    <w:rsid w:val="004F5EFD"/>
    <w:rsid w:val="00537A1F"/>
    <w:rsid w:val="005873EB"/>
    <w:rsid w:val="00597355"/>
    <w:rsid w:val="005A1D29"/>
    <w:rsid w:val="005C18E3"/>
    <w:rsid w:val="005D0D0F"/>
    <w:rsid w:val="005E0EDE"/>
    <w:rsid w:val="00685527"/>
    <w:rsid w:val="006A1433"/>
    <w:rsid w:val="006E4D36"/>
    <w:rsid w:val="007456D3"/>
    <w:rsid w:val="00745A64"/>
    <w:rsid w:val="00752DCE"/>
    <w:rsid w:val="007A55EC"/>
    <w:rsid w:val="007B45A6"/>
    <w:rsid w:val="007D0915"/>
    <w:rsid w:val="007E5AC2"/>
    <w:rsid w:val="00880F40"/>
    <w:rsid w:val="008857C0"/>
    <w:rsid w:val="0088592B"/>
    <w:rsid w:val="008A0E13"/>
    <w:rsid w:val="008F72EE"/>
    <w:rsid w:val="00906088"/>
    <w:rsid w:val="009158F4"/>
    <w:rsid w:val="00972E46"/>
    <w:rsid w:val="009E5592"/>
    <w:rsid w:val="00A71726"/>
    <w:rsid w:val="00AD4874"/>
    <w:rsid w:val="00B20DA5"/>
    <w:rsid w:val="00B26459"/>
    <w:rsid w:val="00B44A1E"/>
    <w:rsid w:val="00B66DFA"/>
    <w:rsid w:val="00B7060F"/>
    <w:rsid w:val="00BC6267"/>
    <w:rsid w:val="00BF2EA9"/>
    <w:rsid w:val="00C5557C"/>
    <w:rsid w:val="00CD3D07"/>
    <w:rsid w:val="00D56101"/>
    <w:rsid w:val="00D75D62"/>
    <w:rsid w:val="00D80F6E"/>
    <w:rsid w:val="00D87850"/>
    <w:rsid w:val="00E106E7"/>
    <w:rsid w:val="00EC2743"/>
    <w:rsid w:val="00EE4A5B"/>
    <w:rsid w:val="00EE70C4"/>
    <w:rsid w:val="00F6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0E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A0E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C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38</cp:revision>
  <dcterms:created xsi:type="dcterms:W3CDTF">2019-09-25T06:39:00Z</dcterms:created>
  <dcterms:modified xsi:type="dcterms:W3CDTF">2020-09-14T06:35:00Z</dcterms:modified>
</cp:coreProperties>
</file>